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1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Làm quen với Python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3776AB"/>
          <w:sz w:val="26"/>
        </w:rPr>
        <w:t>Tổng hợp kiến thức và bài tập về nhà</w:t>
      </w:r>
    </w:p>
    <w:p>
      <w:pPr>
        <w:spacing w:before="80" w:after="160" w:line="276" w:lineRule="auto"/>
      </w:pPr>
      <w:r>
        <w:rPr>
          <w:rFonts w:ascii="Calibri" w:hAnsi="Calibri" w:cs="Calibri" w:eastAsia="Calibri"/>
          <w:color w:val="5B6478"/>
          <w:sz w:val="22"/>
        </w:rPr>
        <w:t>Họ và tên: ............................................   Lớp: ..........   Ngày nộp bài: ....................</w:t>
      </w:r>
    </w:p>
    <w:p>
      <w:pPr>
        <w:pStyle w:val="Heading1"/>
      </w:pPr>
      <w:r>
        <w:t>1. Kiến thức chính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Viết và chạy chương trình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Mở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Thonny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, gõ chương trình vào ô soạn thảo.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Bấm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Ctrl + S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để lưu. Tên file không dấu, không khoảng trắng, đuôi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.py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(ví dụ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bai1.py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).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Bấm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F5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để chạy. Kết quả hiện ở ô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Shell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phía dưới.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Lệnh print – cho máy tính "nói"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"Xin chào"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)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chữ phải nằm trong dấu nháy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2026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)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số thì không cần dấu nháy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"Năm nay là"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2026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)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nhiều thứ cách nhau dấu phẩy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()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in một dòng trống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8E6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color w:val="E0A800"/>
                <w:sz w:val="18"/>
              </w:rPr>
              <w:t>Kết quả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Xin chào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2026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Năm nay là 2026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Khi in nhiều thứ cách nhau bởi dấu phẩy, Python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tự thêm một dấu cách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ở giữa.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Các phép toán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327"/>
        <w:gridCol w:w="2163"/>
        <w:gridCol w:w="1770"/>
        <w:gridCol w:w="1377"/>
      </w:tblGrid>
      <w:tr>
        <w:trPr>
          <w:cantSplit/>
        </w:trPr>
        <w:tc>
          <w:tcPr>
            <w:tcW w:type="dxa" w:w="432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Phép toán</w:t>
            </w:r>
          </w:p>
        </w:tc>
        <w:tc>
          <w:tcPr>
            <w:tcW w:type="dxa" w:w="216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Ký hiệu</w:t>
            </w:r>
          </w:p>
        </w:tc>
        <w:tc>
          <w:tcPr>
            <w:tcW w:type="dxa" w:w="177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Ví dụ</w:t>
            </w:r>
          </w:p>
        </w:tc>
        <w:tc>
          <w:tcPr>
            <w:tcW w:type="dxa" w:w="137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Kết quả</w:t>
            </w:r>
          </w:p>
        </w:tc>
      </w:tr>
      <w:tr>
        <w:trPr>
          <w:cantSplit/>
        </w:trPr>
        <w:tc>
          <w:tcPr>
            <w:tcW w:type="dxa" w:w="432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Cộng, trừ, nhân</w:t>
            </w:r>
          </w:p>
        </w:tc>
        <w:tc>
          <w:tcPr>
            <w:tcW w:type="dxa" w:w="216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+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-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*</w:t>
            </w:r>
          </w:p>
        </w:tc>
        <w:tc>
          <w:tcPr>
            <w:tcW w:type="dxa" w:w="177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7 * 8</w:t>
            </w:r>
          </w:p>
        </w:tc>
        <w:tc>
          <w:tcPr>
            <w:tcW w:type="dxa" w:w="137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56</w:t>
            </w:r>
          </w:p>
        </w:tc>
      </w:tr>
      <w:tr>
        <w:trPr>
          <w:cantSplit/>
        </w:trPr>
        <w:tc>
          <w:tcPr>
            <w:tcW w:type="dxa" w:w="432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Chia (luôn ra số thực)</w:t>
            </w:r>
          </w:p>
        </w:tc>
        <w:tc>
          <w:tcPr>
            <w:tcW w:type="dxa" w:w="216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/</w:t>
            </w:r>
          </w:p>
        </w:tc>
        <w:tc>
          <w:tcPr>
            <w:tcW w:type="dxa" w:w="177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17 / 5</w:t>
            </w:r>
          </w:p>
        </w:tc>
        <w:tc>
          <w:tcPr>
            <w:tcW w:type="dxa" w:w="137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3.4</w:t>
            </w:r>
          </w:p>
        </w:tc>
      </w:tr>
      <w:tr>
        <w:trPr>
          <w:cantSplit/>
        </w:trPr>
        <w:tc>
          <w:tcPr>
            <w:tcW w:type="dxa" w:w="432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Chia lấy phần nguyên</w:t>
            </w:r>
          </w:p>
        </w:tc>
        <w:tc>
          <w:tcPr>
            <w:tcW w:type="dxa" w:w="216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//</w:t>
            </w:r>
          </w:p>
        </w:tc>
        <w:tc>
          <w:tcPr>
            <w:tcW w:type="dxa" w:w="177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17 // 5</w:t>
            </w:r>
          </w:p>
        </w:tc>
        <w:tc>
          <w:tcPr>
            <w:tcW w:type="dxa" w:w="137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</w:t>
            </w:r>
          </w:p>
        </w:tc>
      </w:tr>
      <w:tr>
        <w:trPr>
          <w:cantSplit/>
        </w:trPr>
        <w:tc>
          <w:tcPr>
            <w:tcW w:type="dxa" w:w="432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Chia lấy dư</w:t>
            </w:r>
          </w:p>
        </w:tc>
        <w:tc>
          <w:tcPr>
            <w:tcW w:type="dxa" w:w="216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%</w:t>
            </w:r>
          </w:p>
        </w:tc>
        <w:tc>
          <w:tcPr>
            <w:tcW w:type="dxa" w:w="177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17 % 5</w:t>
            </w:r>
          </w:p>
        </w:tc>
        <w:tc>
          <w:tcPr>
            <w:tcW w:type="dxa" w:w="137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</w:t>
            </w:r>
          </w:p>
        </w:tc>
      </w:tr>
      <w:tr>
        <w:trPr>
          <w:cantSplit/>
        </w:trPr>
        <w:tc>
          <w:tcPr>
            <w:tcW w:type="dxa" w:w="432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Lũy thừa</w:t>
            </w:r>
          </w:p>
        </w:tc>
        <w:tc>
          <w:tcPr>
            <w:tcW w:type="dxa" w:w="216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**</w:t>
            </w:r>
          </w:p>
        </w:tc>
        <w:tc>
          <w:tcPr>
            <w:tcW w:type="dxa" w:w="177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 ** 10</w:t>
            </w:r>
          </w:p>
        </w:tc>
        <w:tc>
          <w:tcPr>
            <w:tcW w:type="dxa" w:w="137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1024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Chia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17 cái kẹo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cho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5 bạn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: mỗi bạn được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17 // 5 = 3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cái, còn dư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17 % 5 = 2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cái.</w:t>
      </w: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n % 10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lấy chữ số cuối,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n // 10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bỏ chữ số cuối. Hai phép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//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và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%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dùng rất nhiều trong đề thi!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Python tính được số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rất lớn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và chính xác từng chữ số: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print(2 ** 100)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in ra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1267650600228229401496703205376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Phép nhân chữ và nối chữ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"*"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)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lặp lại chữ 10 lần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"ha"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3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"Tin"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+ 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 hoc 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+ 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"tre"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)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nối các chữ lại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8E6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color w:val="E0A800"/>
                <w:sz w:val="18"/>
              </w:rPr>
              <w:t>Kết quả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**********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hahaha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Tin hoc tre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Chú thích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Dòng (hoặc phần cuối dòng) bắt đầu bằng dấu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#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là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chú thích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– Python bỏ qua, dùng để ghi chú cho người đọc.</w:t>
      </w:r>
    </w:p>
    <w:p>
      <w:pPr>
        <w:pStyle w:val="Heading1"/>
      </w:pPr>
      <w:r>
        <w:t>2. Ghi nhớ và lỗi thường gặp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1896"/>
        <w:gridCol w:w="2054"/>
        <w:gridCol w:w="5688"/>
      </w:tblGrid>
      <w:tr>
        <w:trPr>
          <w:cantSplit/>
        </w:trPr>
        <w:tc>
          <w:tcPr>
            <w:tcW w:type="dxa" w:w="1896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Em viết</w:t>
            </w:r>
          </w:p>
        </w:tc>
        <w:tc>
          <w:tcPr>
            <w:tcW w:type="dxa" w:w="205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Python báo</w:t>
            </w:r>
          </w:p>
        </w:tc>
        <w:tc>
          <w:tcPr>
            <w:tcW w:type="dxa" w:w="568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Sửa lại</w:t>
            </w:r>
          </w:p>
        </w:tc>
      </w:tr>
      <w:tr>
        <w:trPr>
          <w:cantSplit/>
        </w:trPr>
        <w:tc>
          <w:tcPr>
            <w:tcW w:type="dxa" w:w="1896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Print("A")</w:t>
            </w:r>
          </w:p>
        </w:tc>
        <w:tc>
          <w:tcPr>
            <w:tcW w:type="dxa" w:w="205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NameError</w:t>
            </w:r>
          </w:p>
        </w:tc>
        <w:tc>
          <w:tcPr>
            <w:tcW w:type="dxa" w:w="568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print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viết thường – Python phân biệt chữ hoa, chữ thường</w:t>
            </w:r>
          </w:p>
        </w:tc>
      </w:tr>
      <w:tr>
        <w:trPr>
          <w:cantSplit/>
        </w:trPr>
        <w:tc>
          <w:tcPr>
            <w:tcW w:type="dxa" w:w="1896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print("A"</w:t>
            </w:r>
          </w:p>
        </w:tc>
        <w:tc>
          <w:tcPr>
            <w:tcW w:type="dxa" w:w="205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SyntaxError</w:t>
            </w:r>
          </w:p>
        </w:tc>
        <w:tc>
          <w:tcPr>
            <w:tcW w:type="dxa" w:w="568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thiếu ngoặc đóng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)</w:t>
            </w:r>
          </w:p>
        </w:tc>
      </w:tr>
      <w:tr>
        <w:trPr>
          <w:cantSplit/>
        </w:trPr>
        <w:tc>
          <w:tcPr>
            <w:tcW w:type="dxa" w:w="1896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print(A)</w:t>
            </w:r>
          </w:p>
        </w:tc>
        <w:tc>
          <w:tcPr>
            <w:tcW w:type="dxa" w:w="205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NameError</w:t>
            </w:r>
          </w:p>
        </w:tc>
        <w:tc>
          <w:tcPr>
            <w:tcW w:type="dxa" w:w="568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chữ phải có dấu nháy: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"A"</w:t>
            </w:r>
          </w:p>
        </w:tc>
      </w:tr>
      <w:tr>
        <w:trPr>
          <w:cantSplit/>
        </w:trPr>
        <w:tc>
          <w:tcPr>
            <w:tcW w:type="dxa" w:w="1896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print(3,5)</w:t>
            </w:r>
          </w:p>
        </w:tc>
        <w:tc>
          <w:tcPr>
            <w:tcW w:type="dxa" w:w="205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in ra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3 5</w:t>
            </w:r>
          </w:p>
        </w:tc>
        <w:tc>
          <w:tcPr>
            <w:tcW w:type="dxa" w:w="568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số thập phân dùng dấu chấm: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3.5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Khi gặp lỗi: đọc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dòng cuối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của thông báo (loại lỗi) và số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line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(dòng bị lỗi), sửa, lưu, chạy lại.</w:t>
      </w:r>
    </w:p>
    <w:p>
      <w:pPr>
        <w:pStyle w:val="Heading1"/>
      </w:pPr>
      <w:r>
        <w:t>3. Câu hỏi tự kiểm tra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Lệnh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print(7 // 2, 7 % 2)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in ra gì?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Lệnh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print("ab" * 3 + "!")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in ra gì?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Python báo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NameError: name 'Print' is not defined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 Lỗi ở đâu, sửa thế nào?</w:t>
      </w:r>
    </w:p>
    <w:p>
      <w:pPr>
        <w:pStyle w:val="Heading1"/>
      </w:pPr>
      <w:r>
        <w:t>4. Bài tập về nhà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1 ★ – KHUNGTEN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In tên của em trong một khung bằng dấu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*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 Ví dụ với tên Nguyen An:</w:t>
      </w: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8E6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color w:val="E0A800"/>
                <w:sz w:val="18"/>
              </w:rPr>
              <w:t>Kết quả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**************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* Nguyen An  *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**************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2 ★ – GIAYNAM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Một năm (không nhuận) có 365 ngày. Viết chương trình tính và in ra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số giây trong một năm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3 ★★ – THU1000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Hôm nay là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thứ Hai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. Hỏi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1000 ngày nữa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là thứ mấy?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Viết chương trình tính bằng phép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%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, rồi dùng bảng sau để trả lời: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1156"/>
        <w:gridCol w:w="1156"/>
        <w:gridCol w:w="1156"/>
        <w:gridCol w:w="1156"/>
        <w:gridCol w:w="1156"/>
        <w:gridCol w:w="1156"/>
        <w:gridCol w:w="1156"/>
        <w:gridCol w:w="1542"/>
      </w:tblGrid>
      <w:tr>
        <w:trPr>
          <w:cantSplit/>
        </w:trPr>
        <w:tc>
          <w:tcPr>
            <w:tcW w:type="dxa" w:w="115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Số dư</w:t>
            </w:r>
          </w:p>
        </w:tc>
        <w:tc>
          <w:tcPr>
            <w:tcW w:type="dxa" w:w="115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0</w:t>
            </w:r>
          </w:p>
        </w:tc>
        <w:tc>
          <w:tcPr>
            <w:tcW w:type="dxa" w:w="115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1</w:t>
            </w:r>
          </w:p>
        </w:tc>
        <w:tc>
          <w:tcPr>
            <w:tcW w:type="dxa" w:w="115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2</w:t>
            </w:r>
          </w:p>
        </w:tc>
        <w:tc>
          <w:tcPr>
            <w:tcW w:type="dxa" w:w="115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3</w:t>
            </w:r>
          </w:p>
        </w:tc>
        <w:tc>
          <w:tcPr>
            <w:tcW w:type="dxa" w:w="115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4</w:t>
            </w:r>
          </w:p>
        </w:tc>
        <w:tc>
          <w:tcPr>
            <w:tcW w:type="dxa" w:w="115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5</w:t>
            </w:r>
          </w:p>
        </w:tc>
        <w:tc>
          <w:tcPr>
            <w:tcW w:type="dxa" w:w="1542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6</w:t>
            </w:r>
          </w:p>
        </w:tc>
      </w:tr>
      <w:tr>
        <w:trPr>
          <w:cantSplit/>
        </w:trPr>
        <w:tc>
          <w:tcPr>
            <w:tcW w:type="dxa" w:w="115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Thứ</w:t>
            </w:r>
          </w:p>
        </w:tc>
        <w:tc>
          <w:tcPr>
            <w:tcW w:type="dxa" w:w="115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Hai</w:t>
            </w:r>
          </w:p>
        </w:tc>
        <w:tc>
          <w:tcPr>
            <w:tcW w:type="dxa" w:w="115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Ba</w:t>
            </w:r>
          </w:p>
        </w:tc>
        <w:tc>
          <w:tcPr>
            <w:tcW w:type="dxa" w:w="115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Tư</w:t>
            </w:r>
          </w:p>
        </w:tc>
        <w:tc>
          <w:tcPr>
            <w:tcW w:type="dxa" w:w="115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Năm</w:t>
            </w:r>
          </w:p>
        </w:tc>
        <w:tc>
          <w:tcPr>
            <w:tcW w:type="dxa" w:w="115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Sáu</w:t>
            </w:r>
          </w:p>
        </w:tc>
        <w:tc>
          <w:tcPr>
            <w:tcW w:type="dxa" w:w="115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Bảy</w:t>
            </w:r>
          </w:p>
        </w:tc>
        <w:tc>
          <w:tcPr>
            <w:tcW w:type="dxa" w:w="1542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Chủ nhật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4 ★★★ (thử thách) – TRIEUGIAY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1 000 000 giây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bằng bao nhiêu ngày, giờ, phút, giây?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Chỉ dùng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//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và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%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 Chương trình in ra 4 số trên một dòng: ngày, giờ, phút, giây.</w:t>
      </w: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Gợi ý: 1 ngày = 86400 giây, 1 giờ = 3600 giây, 1 phút = 60 giây.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Cách nộp bài: mỗi bài một file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đặt tên theo tên bài (ví dụ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KHUNGTEN.py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). Chạy thử trước khi nộp!</w:t>
            </w:r>
          </w:p>
        </w:tc>
      </w:tr>
    </w:tbl>
    <w:p>
      <w:pPr>
        <w:spacing w:before="0" w:after="0" w:line="144" w:lineRule="auto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1 – Làm quen với Python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